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ED41A0">
        <w:rPr>
          <w:rFonts w:ascii="Arial" w:hAnsi="Arial" w:cs="Arial"/>
        </w:rPr>
        <w:t>20.01.2025</w:t>
      </w:r>
      <w:bookmarkStart w:id="0" w:name="_GoBack"/>
      <w:bookmarkEnd w:id="0"/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ED41A0">
        <w:rPr>
          <w:rFonts w:ascii="Arial" w:hAnsi="Arial" w:cs="Arial"/>
        </w:rPr>
        <w:t>4</w:t>
      </w:r>
    </w:p>
    <w:p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="003210EB">
        <w:rPr>
          <w:rFonts w:ascii="Arial" w:hAnsi="Arial" w:cs="Arial"/>
          <w:bCs/>
          <w:color w:val="000000"/>
        </w:rPr>
        <w:t>постановляе</w:t>
      </w:r>
      <w:r w:rsidRPr="00591A73">
        <w:rPr>
          <w:rFonts w:ascii="Arial" w:hAnsi="Arial" w:cs="Arial"/>
          <w:bCs/>
          <w:color w:val="000000"/>
        </w:rPr>
        <w:t>т:</w:t>
      </w:r>
    </w:p>
    <w:p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</w:t>
      </w:r>
      <w:r w:rsidR="001F5D29">
        <w:rPr>
          <w:rFonts w:ascii="Arial" w:hAnsi="Arial" w:cs="Arial"/>
        </w:rPr>
        <w:t>01.10.</w:t>
      </w:r>
      <w:r w:rsidR="003210EB">
        <w:rPr>
          <w:rFonts w:ascii="Arial" w:hAnsi="Arial" w:cs="Arial"/>
        </w:rPr>
        <w:t>2024</w:t>
      </w:r>
      <w:r w:rsidRPr="00EA07BC">
        <w:rPr>
          <w:rFonts w:ascii="Arial" w:hAnsi="Arial" w:cs="Arial"/>
        </w:rPr>
        <w:t xml:space="preserve"> года.</w:t>
      </w:r>
    </w:p>
    <w:p w:rsidR="00DD09B1" w:rsidRPr="00591A73" w:rsidRDefault="00DD09B1" w:rsidP="0094362F">
      <w:pPr>
        <w:pStyle w:val="a3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="0094362F">
        <w:rPr>
          <w:rFonts w:ascii="Arial" w:hAnsi="Arial" w:cs="Arial"/>
        </w:rPr>
        <w:t xml:space="preserve">  </w:t>
      </w:r>
      <w:r w:rsidR="0094362F" w:rsidRPr="00907229">
        <w:rPr>
          <w:rFonts w:ascii="Arial" w:hAnsi="Arial" w:cs="Arial"/>
        </w:rPr>
        <w:t xml:space="preserve"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</w:t>
      </w:r>
      <w:r w:rsidR="0094362F">
        <w:rPr>
          <w:rFonts w:ascii="Arial" w:hAnsi="Arial" w:cs="Arial"/>
        </w:rPr>
        <w:t xml:space="preserve">области «Муниципальный вестник» и </w:t>
      </w:r>
      <w:r w:rsidRPr="00591A73">
        <w:rPr>
          <w:rFonts w:ascii="Arial" w:hAnsi="Arial" w:cs="Arial"/>
        </w:rPr>
        <w:t>на официальном сайте поселения в сети «Интернет».</w:t>
      </w:r>
    </w:p>
    <w:p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ED41A0">
        <w:rPr>
          <w:rFonts w:ascii="Arial" w:hAnsi="Arial" w:cs="Arial"/>
        </w:rPr>
        <w:t>26.12</w:t>
      </w:r>
      <w:r w:rsidR="00B42886">
        <w:rPr>
          <w:rFonts w:ascii="Arial" w:hAnsi="Arial" w:cs="Arial"/>
        </w:rPr>
        <w:t xml:space="preserve">.2024 № </w:t>
      </w:r>
      <w:r w:rsidR="00ED41A0">
        <w:rPr>
          <w:rFonts w:ascii="Arial" w:hAnsi="Arial" w:cs="Arial"/>
        </w:rPr>
        <w:t>126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:rsidTr="00591A73">
        <w:tc>
          <w:tcPr>
            <w:tcW w:w="3284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B1"/>
    <w:rsid w:val="001F5D29"/>
    <w:rsid w:val="003210EB"/>
    <w:rsid w:val="003F4071"/>
    <w:rsid w:val="00452545"/>
    <w:rsid w:val="004C441E"/>
    <w:rsid w:val="004C6368"/>
    <w:rsid w:val="0053754D"/>
    <w:rsid w:val="00591A73"/>
    <w:rsid w:val="006E1A07"/>
    <w:rsid w:val="008C0E23"/>
    <w:rsid w:val="0094362F"/>
    <w:rsid w:val="00B2328B"/>
    <w:rsid w:val="00B42886"/>
    <w:rsid w:val="00DD09B1"/>
    <w:rsid w:val="00DF701B"/>
    <w:rsid w:val="00E165D4"/>
    <w:rsid w:val="00EA07BC"/>
    <w:rsid w:val="00E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AE3B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0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43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26</cp:revision>
  <cp:lastPrinted>2025-01-20T10:24:00Z</cp:lastPrinted>
  <dcterms:created xsi:type="dcterms:W3CDTF">2023-07-17T11:17:00Z</dcterms:created>
  <dcterms:modified xsi:type="dcterms:W3CDTF">2025-01-20T10:27:00Z</dcterms:modified>
</cp:coreProperties>
</file>